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81257" w14:textId="77777777" w:rsidR="00D63452" w:rsidRPr="00B0435F" w:rsidRDefault="00D63452" w:rsidP="00745447">
      <w:pPr>
        <w:spacing w:line="240" w:lineRule="auto"/>
        <w:ind w:left="5245"/>
        <w:jc w:val="left"/>
        <w:rPr>
          <w:sz w:val="24"/>
          <w:szCs w:val="24"/>
        </w:rPr>
      </w:pPr>
      <w:r w:rsidRPr="00B0435F">
        <w:rPr>
          <w:sz w:val="24"/>
          <w:szCs w:val="24"/>
        </w:rPr>
        <w:t>УТВЕРЖДАЮ</w:t>
      </w:r>
    </w:p>
    <w:p w14:paraId="2424401D" w14:textId="7AE2DEE4" w:rsidR="00D63452" w:rsidRPr="00F27642" w:rsidRDefault="00810B79" w:rsidP="00745447">
      <w:pPr>
        <w:spacing w:line="240" w:lineRule="auto"/>
        <w:ind w:left="5954" w:firstLine="1"/>
        <w:jc w:val="left"/>
        <w:rPr>
          <w:sz w:val="26"/>
          <w:szCs w:val="26"/>
        </w:rPr>
      </w:pPr>
      <w:r>
        <w:rPr>
          <w:sz w:val="26"/>
          <w:szCs w:val="26"/>
        </w:rPr>
        <w:t>И.о. п</w:t>
      </w:r>
      <w:r w:rsidR="00120E76" w:rsidRPr="00F27642">
        <w:rPr>
          <w:sz w:val="26"/>
          <w:szCs w:val="26"/>
        </w:rPr>
        <w:t>редседател</w:t>
      </w:r>
      <w:r>
        <w:rPr>
          <w:sz w:val="26"/>
          <w:szCs w:val="26"/>
        </w:rPr>
        <w:t>я</w:t>
      </w:r>
      <w:r w:rsidR="00745447" w:rsidRPr="00745447">
        <w:rPr>
          <w:sz w:val="26"/>
          <w:szCs w:val="26"/>
        </w:rPr>
        <w:t xml:space="preserve"> </w:t>
      </w:r>
      <w:r w:rsidR="00D63452" w:rsidRPr="00F27642">
        <w:rPr>
          <w:sz w:val="26"/>
          <w:szCs w:val="26"/>
        </w:rPr>
        <w:t>Контрольно-счетной палаты Советского района</w:t>
      </w:r>
    </w:p>
    <w:p w14:paraId="1DBC6E55" w14:textId="77777777" w:rsidR="00F95DDC" w:rsidRPr="00F27642" w:rsidRDefault="00F95DDC" w:rsidP="00745447">
      <w:pPr>
        <w:spacing w:line="240" w:lineRule="auto"/>
        <w:ind w:left="4956"/>
        <w:jc w:val="left"/>
        <w:rPr>
          <w:sz w:val="26"/>
          <w:szCs w:val="26"/>
        </w:rPr>
      </w:pPr>
    </w:p>
    <w:p w14:paraId="60E16587" w14:textId="13DDD996" w:rsidR="00D63452" w:rsidRPr="00F27642" w:rsidRDefault="00266A1C" w:rsidP="00745447">
      <w:pPr>
        <w:spacing w:line="240" w:lineRule="auto"/>
        <w:ind w:left="5245"/>
        <w:jc w:val="left"/>
        <w:rPr>
          <w:sz w:val="26"/>
          <w:szCs w:val="26"/>
        </w:rPr>
      </w:pPr>
      <w:r w:rsidRPr="00F27642">
        <w:rPr>
          <w:sz w:val="26"/>
          <w:szCs w:val="26"/>
        </w:rPr>
        <w:t xml:space="preserve">______________   </w:t>
      </w:r>
      <w:r w:rsidR="00810B79">
        <w:rPr>
          <w:sz w:val="26"/>
          <w:szCs w:val="26"/>
        </w:rPr>
        <w:t>А.А. Маляренко</w:t>
      </w:r>
      <w:r w:rsidR="00D63452" w:rsidRPr="00F27642">
        <w:rPr>
          <w:sz w:val="26"/>
          <w:szCs w:val="26"/>
        </w:rPr>
        <w:t xml:space="preserve"> </w:t>
      </w:r>
    </w:p>
    <w:p w14:paraId="4200E427" w14:textId="77777777" w:rsidR="00D63452" w:rsidRPr="00F27642" w:rsidRDefault="00D63452" w:rsidP="00745447">
      <w:pPr>
        <w:spacing w:line="240" w:lineRule="auto"/>
        <w:ind w:left="5663"/>
        <w:jc w:val="left"/>
        <w:rPr>
          <w:sz w:val="26"/>
          <w:szCs w:val="26"/>
        </w:rPr>
      </w:pPr>
      <w:r w:rsidRPr="00F27642">
        <w:rPr>
          <w:sz w:val="26"/>
          <w:szCs w:val="26"/>
        </w:rPr>
        <w:t xml:space="preserve">     (подпись)            </w:t>
      </w:r>
    </w:p>
    <w:p w14:paraId="373D8C87" w14:textId="25B95F57" w:rsidR="00D63452" w:rsidRPr="00F27642" w:rsidRDefault="00EE374B" w:rsidP="00745447">
      <w:pPr>
        <w:spacing w:line="240" w:lineRule="auto"/>
        <w:ind w:left="5663" w:firstLine="1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D63452" w:rsidRPr="00F27642">
        <w:rPr>
          <w:sz w:val="26"/>
          <w:szCs w:val="26"/>
        </w:rPr>
        <w:t>«</w:t>
      </w:r>
      <w:r w:rsidR="00810B79">
        <w:rPr>
          <w:sz w:val="26"/>
          <w:szCs w:val="26"/>
        </w:rPr>
        <w:t>30</w:t>
      </w:r>
      <w:r w:rsidR="00D63452" w:rsidRPr="00F27642">
        <w:rPr>
          <w:sz w:val="26"/>
          <w:szCs w:val="26"/>
        </w:rPr>
        <w:t xml:space="preserve">» </w:t>
      </w:r>
      <w:r w:rsidR="000265F2">
        <w:rPr>
          <w:sz w:val="26"/>
          <w:szCs w:val="26"/>
        </w:rPr>
        <w:t>ию</w:t>
      </w:r>
      <w:r w:rsidR="00810B79">
        <w:rPr>
          <w:sz w:val="26"/>
          <w:szCs w:val="26"/>
        </w:rPr>
        <w:t>л</w:t>
      </w:r>
      <w:r w:rsidR="000265F2">
        <w:rPr>
          <w:sz w:val="26"/>
          <w:szCs w:val="26"/>
        </w:rPr>
        <w:t>я</w:t>
      </w:r>
      <w:r w:rsidR="00267104" w:rsidRPr="00F27642">
        <w:rPr>
          <w:sz w:val="26"/>
          <w:szCs w:val="26"/>
        </w:rPr>
        <w:t xml:space="preserve"> </w:t>
      </w:r>
      <w:r w:rsidR="00BC5067">
        <w:rPr>
          <w:sz w:val="26"/>
          <w:szCs w:val="26"/>
        </w:rPr>
        <w:t>20</w:t>
      </w:r>
      <w:r w:rsidR="000265F2">
        <w:rPr>
          <w:sz w:val="26"/>
          <w:szCs w:val="26"/>
        </w:rPr>
        <w:t>20</w:t>
      </w:r>
      <w:r w:rsidR="00D63452" w:rsidRPr="00F27642">
        <w:rPr>
          <w:sz w:val="26"/>
          <w:szCs w:val="26"/>
        </w:rPr>
        <w:t xml:space="preserve"> года</w:t>
      </w:r>
    </w:p>
    <w:p w14:paraId="4F44E125" w14:textId="77777777" w:rsidR="00D63452" w:rsidRPr="00B0435F" w:rsidRDefault="00D63452" w:rsidP="00B0435F">
      <w:pPr>
        <w:pStyle w:val="2"/>
        <w:ind w:right="-14"/>
        <w:rPr>
          <w:b w:val="0"/>
          <w:sz w:val="24"/>
          <w:szCs w:val="24"/>
        </w:rPr>
      </w:pPr>
    </w:p>
    <w:p w14:paraId="207E3AEF" w14:textId="77777777" w:rsidR="00B0435F" w:rsidRPr="00B0435F" w:rsidRDefault="00B0435F" w:rsidP="00745447">
      <w:pPr>
        <w:tabs>
          <w:tab w:val="left" w:pos="5954"/>
        </w:tabs>
        <w:spacing w:line="240" w:lineRule="auto"/>
        <w:rPr>
          <w:sz w:val="24"/>
          <w:szCs w:val="24"/>
        </w:rPr>
      </w:pPr>
    </w:p>
    <w:p w14:paraId="25A7AB48" w14:textId="77777777" w:rsidR="00D63452" w:rsidRPr="00B0435F" w:rsidRDefault="00D63452" w:rsidP="00B0435F">
      <w:pPr>
        <w:pStyle w:val="2"/>
        <w:ind w:right="-14"/>
        <w:rPr>
          <w:b w:val="0"/>
          <w:sz w:val="24"/>
          <w:szCs w:val="24"/>
        </w:rPr>
      </w:pPr>
      <w:r w:rsidRPr="00B0435F">
        <w:rPr>
          <w:b w:val="0"/>
          <w:sz w:val="24"/>
          <w:szCs w:val="24"/>
        </w:rPr>
        <w:t>отчет</w:t>
      </w:r>
    </w:p>
    <w:p w14:paraId="2C62B56F" w14:textId="77777777" w:rsidR="00D63452" w:rsidRPr="00D728AA" w:rsidRDefault="00D63452" w:rsidP="00B0435F">
      <w:pPr>
        <w:pStyle w:val="2"/>
        <w:ind w:right="-14"/>
        <w:rPr>
          <w:b w:val="0"/>
          <w:caps w:val="0"/>
          <w:sz w:val="26"/>
          <w:szCs w:val="26"/>
        </w:rPr>
      </w:pPr>
      <w:r w:rsidRPr="00D728AA">
        <w:rPr>
          <w:b w:val="0"/>
          <w:caps w:val="0"/>
          <w:sz w:val="26"/>
          <w:szCs w:val="26"/>
        </w:rPr>
        <w:t>о результатах контрольного мероприятия</w:t>
      </w:r>
    </w:p>
    <w:p w14:paraId="61D739B7" w14:textId="77777777" w:rsidR="00036B01" w:rsidRPr="00D728AA" w:rsidRDefault="00B0435F" w:rsidP="00036B01">
      <w:pPr>
        <w:spacing w:line="240" w:lineRule="auto"/>
        <w:ind w:firstLine="0"/>
        <w:jc w:val="center"/>
        <w:rPr>
          <w:sz w:val="26"/>
          <w:szCs w:val="26"/>
        </w:rPr>
      </w:pPr>
      <w:r w:rsidRPr="00D728AA">
        <w:rPr>
          <w:sz w:val="26"/>
          <w:szCs w:val="26"/>
        </w:rPr>
        <w:t>«</w:t>
      </w:r>
      <w:r w:rsidR="00266A1C" w:rsidRPr="00D728AA">
        <w:rPr>
          <w:sz w:val="26"/>
          <w:szCs w:val="26"/>
        </w:rPr>
        <w:t xml:space="preserve">Проверка </w:t>
      </w:r>
      <w:r w:rsidR="00036B01" w:rsidRPr="00D728AA">
        <w:rPr>
          <w:sz w:val="26"/>
          <w:szCs w:val="26"/>
        </w:rPr>
        <w:t>соблюдения законодательства Российской Федерации и иных</w:t>
      </w:r>
    </w:p>
    <w:p w14:paraId="18CE0BE2" w14:textId="77777777" w:rsidR="00036B01" w:rsidRPr="00D728AA" w:rsidRDefault="00036B01" w:rsidP="00036B01">
      <w:pPr>
        <w:spacing w:line="240" w:lineRule="auto"/>
        <w:ind w:firstLine="0"/>
        <w:jc w:val="center"/>
        <w:rPr>
          <w:sz w:val="26"/>
          <w:szCs w:val="26"/>
        </w:rPr>
      </w:pPr>
      <w:r w:rsidRPr="00D728AA">
        <w:rPr>
          <w:sz w:val="26"/>
          <w:szCs w:val="26"/>
        </w:rPr>
        <w:t>нормативных правовых актов о контрактной системе в сфере закупок</w:t>
      </w:r>
    </w:p>
    <w:p w14:paraId="574E259D" w14:textId="77777777" w:rsidR="00810B79" w:rsidRDefault="00036B01" w:rsidP="00810B79">
      <w:pPr>
        <w:spacing w:line="240" w:lineRule="auto"/>
        <w:ind w:firstLine="0"/>
        <w:jc w:val="center"/>
        <w:rPr>
          <w:sz w:val="26"/>
          <w:szCs w:val="26"/>
        </w:rPr>
      </w:pPr>
      <w:r w:rsidRPr="00D728AA">
        <w:rPr>
          <w:sz w:val="26"/>
          <w:szCs w:val="26"/>
        </w:rPr>
        <w:t xml:space="preserve"> </w:t>
      </w:r>
      <w:r w:rsidR="00810B79" w:rsidRPr="00810B79">
        <w:rPr>
          <w:sz w:val="26"/>
          <w:szCs w:val="26"/>
        </w:rPr>
        <w:t xml:space="preserve">в муниципальном бюджетном учреждении «Культурно – спортивный </w:t>
      </w:r>
    </w:p>
    <w:p w14:paraId="33AA8DE2" w14:textId="396C2D81" w:rsidR="001F420C" w:rsidRPr="00D728AA" w:rsidRDefault="00810B79" w:rsidP="00471707">
      <w:pPr>
        <w:spacing w:line="240" w:lineRule="auto"/>
        <w:ind w:firstLine="0"/>
        <w:jc w:val="center"/>
        <w:rPr>
          <w:sz w:val="26"/>
          <w:szCs w:val="26"/>
        </w:rPr>
      </w:pPr>
      <w:r w:rsidRPr="00810B79">
        <w:rPr>
          <w:sz w:val="26"/>
          <w:szCs w:val="26"/>
        </w:rPr>
        <w:t>комплекс «Содружество»</w:t>
      </w:r>
      <w:r>
        <w:rPr>
          <w:sz w:val="26"/>
          <w:szCs w:val="26"/>
        </w:rPr>
        <w:t xml:space="preserve"> </w:t>
      </w:r>
      <w:r w:rsidR="000265F2" w:rsidRPr="000265F2">
        <w:rPr>
          <w:sz w:val="26"/>
          <w:szCs w:val="26"/>
        </w:rPr>
        <w:t xml:space="preserve">г.п. </w:t>
      </w:r>
      <w:r>
        <w:rPr>
          <w:sz w:val="26"/>
          <w:szCs w:val="26"/>
        </w:rPr>
        <w:t>Таёжный</w:t>
      </w:r>
      <w:r w:rsidR="001F420C" w:rsidRPr="00D728AA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</w:p>
    <w:p w14:paraId="3111D418" w14:textId="77777777" w:rsidR="00DD1E2D" w:rsidRPr="00D728AA" w:rsidRDefault="00DD1E2D" w:rsidP="00F329D4">
      <w:pPr>
        <w:spacing w:line="240" w:lineRule="auto"/>
        <w:ind w:firstLine="0"/>
        <w:jc w:val="center"/>
        <w:rPr>
          <w:sz w:val="26"/>
          <w:szCs w:val="26"/>
          <w:lang w:eastAsia="en-US"/>
        </w:rPr>
      </w:pPr>
    </w:p>
    <w:p w14:paraId="14027104" w14:textId="495E04F9" w:rsidR="00D63452" w:rsidRPr="00D728AA" w:rsidRDefault="00D63452" w:rsidP="00B0435F">
      <w:pPr>
        <w:tabs>
          <w:tab w:val="left" w:pos="567"/>
        </w:tabs>
        <w:spacing w:line="240" w:lineRule="auto"/>
        <w:ind w:right="6" w:firstLine="567"/>
        <w:rPr>
          <w:sz w:val="26"/>
          <w:szCs w:val="26"/>
        </w:rPr>
      </w:pPr>
      <w:r w:rsidRPr="00D728AA">
        <w:rPr>
          <w:sz w:val="26"/>
          <w:szCs w:val="26"/>
        </w:rPr>
        <w:t xml:space="preserve">1. Основание для проведения контрольного мероприятия: пункт </w:t>
      </w:r>
      <w:r w:rsidR="00471707">
        <w:rPr>
          <w:sz w:val="26"/>
          <w:szCs w:val="26"/>
        </w:rPr>
        <w:t>1.5.</w:t>
      </w:r>
      <w:r w:rsidR="00810B79">
        <w:rPr>
          <w:sz w:val="26"/>
          <w:szCs w:val="26"/>
        </w:rPr>
        <w:t>4</w:t>
      </w:r>
      <w:r w:rsidR="00CF50FD" w:rsidRPr="00D728AA">
        <w:rPr>
          <w:sz w:val="26"/>
          <w:szCs w:val="26"/>
        </w:rPr>
        <w:t>.</w:t>
      </w:r>
      <w:r w:rsidR="006C5C1A" w:rsidRPr="00D728AA">
        <w:rPr>
          <w:sz w:val="26"/>
          <w:szCs w:val="26"/>
        </w:rPr>
        <w:t xml:space="preserve"> П</w:t>
      </w:r>
      <w:r w:rsidRPr="00D728AA">
        <w:rPr>
          <w:sz w:val="26"/>
          <w:szCs w:val="26"/>
        </w:rPr>
        <w:t>лана деятельности Контрольно-счетной палаты Советского района на 20</w:t>
      </w:r>
      <w:r w:rsidR="000265F2">
        <w:rPr>
          <w:sz w:val="26"/>
          <w:szCs w:val="26"/>
        </w:rPr>
        <w:t>20</w:t>
      </w:r>
      <w:r w:rsidR="00266A1C" w:rsidRPr="00D728AA">
        <w:rPr>
          <w:sz w:val="26"/>
          <w:szCs w:val="26"/>
        </w:rPr>
        <w:t xml:space="preserve"> </w:t>
      </w:r>
      <w:r w:rsidRPr="00D728AA">
        <w:rPr>
          <w:sz w:val="26"/>
          <w:szCs w:val="26"/>
        </w:rPr>
        <w:t xml:space="preserve">год, </w:t>
      </w:r>
      <w:r w:rsidR="003808DC" w:rsidRPr="00D728AA">
        <w:rPr>
          <w:sz w:val="26"/>
          <w:szCs w:val="26"/>
        </w:rPr>
        <w:t xml:space="preserve">распоряжение председателя КСП от </w:t>
      </w:r>
      <w:r w:rsidR="00471707">
        <w:rPr>
          <w:sz w:val="26"/>
          <w:szCs w:val="26"/>
        </w:rPr>
        <w:t>2</w:t>
      </w:r>
      <w:r w:rsidR="00810B79">
        <w:rPr>
          <w:sz w:val="26"/>
          <w:szCs w:val="26"/>
        </w:rPr>
        <w:t>2</w:t>
      </w:r>
      <w:r w:rsidR="00471707">
        <w:rPr>
          <w:sz w:val="26"/>
          <w:szCs w:val="26"/>
        </w:rPr>
        <w:t>.0</w:t>
      </w:r>
      <w:r w:rsidR="00810B79">
        <w:rPr>
          <w:sz w:val="26"/>
          <w:szCs w:val="26"/>
        </w:rPr>
        <w:t>6</w:t>
      </w:r>
      <w:r w:rsidR="00471707">
        <w:rPr>
          <w:sz w:val="26"/>
          <w:szCs w:val="26"/>
        </w:rPr>
        <w:t>.20</w:t>
      </w:r>
      <w:r w:rsidR="000265F2">
        <w:rPr>
          <w:sz w:val="26"/>
          <w:szCs w:val="26"/>
        </w:rPr>
        <w:t>20</w:t>
      </w:r>
      <w:r w:rsidR="00266A1C" w:rsidRPr="00D728AA">
        <w:rPr>
          <w:sz w:val="26"/>
          <w:szCs w:val="26"/>
        </w:rPr>
        <w:t xml:space="preserve"> № </w:t>
      </w:r>
      <w:r w:rsidR="00810B79">
        <w:rPr>
          <w:sz w:val="26"/>
          <w:szCs w:val="26"/>
        </w:rPr>
        <w:t>49</w:t>
      </w:r>
      <w:r w:rsidR="003808DC" w:rsidRPr="00D728AA">
        <w:rPr>
          <w:sz w:val="26"/>
          <w:szCs w:val="26"/>
        </w:rPr>
        <w:t>.</w:t>
      </w:r>
    </w:p>
    <w:p w14:paraId="3CB66731" w14:textId="1818D08F" w:rsidR="00F329D4" w:rsidRDefault="00D63452" w:rsidP="00810B79">
      <w:pPr>
        <w:tabs>
          <w:tab w:val="left" w:pos="567"/>
        </w:tabs>
        <w:spacing w:line="240" w:lineRule="auto"/>
        <w:ind w:right="6" w:firstLine="567"/>
        <w:rPr>
          <w:sz w:val="26"/>
          <w:szCs w:val="26"/>
        </w:rPr>
      </w:pPr>
      <w:r w:rsidRPr="00D728AA">
        <w:rPr>
          <w:sz w:val="26"/>
          <w:szCs w:val="26"/>
        </w:rPr>
        <w:t>2. Объект контрольного мероприятия:</w:t>
      </w:r>
      <w:r w:rsidR="008175C0" w:rsidRPr="00D728AA">
        <w:rPr>
          <w:sz w:val="26"/>
          <w:szCs w:val="26"/>
        </w:rPr>
        <w:t xml:space="preserve"> </w:t>
      </w:r>
      <w:r w:rsidR="00810B79" w:rsidRPr="00810B79">
        <w:rPr>
          <w:sz w:val="26"/>
          <w:szCs w:val="26"/>
        </w:rPr>
        <w:t>муниципально</w:t>
      </w:r>
      <w:r w:rsidR="00810B79">
        <w:rPr>
          <w:sz w:val="26"/>
          <w:szCs w:val="26"/>
        </w:rPr>
        <w:t>е</w:t>
      </w:r>
      <w:r w:rsidR="00810B79" w:rsidRPr="00810B79">
        <w:rPr>
          <w:sz w:val="26"/>
          <w:szCs w:val="26"/>
        </w:rPr>
        <w:t xml:space="preserve"> бюджетно</w:t>
      </w:r>
      <w:r w:rsidR="00810B79">
        <w:rPr>
          <w:sz w:val="26"/>
          <w:szCs w:val="26"/>
        </w:rPr>
        <w:t>е</w:t>
      </w:r>
      <w:r w:rsidR="00810B79" w:rsidRPr="00810B79">
        <w:rPr>
          <w:sz w:val="26"/>
          <w:szCs w:val="26"/>
        </w:rPr>
        <w:t xml:space="preserve"> учреждени</w:t>
      </w:r>
      <w:r w:rsidR="00810B79">
        <w:rPr>
          <w:sz w:val="26"/>
          <w:szCs w:val="26"/>
        </w:rPr>
        <w:t>е</w:t>
      </w:r>
      <w:r w:rsidR="00810B79" w:rsidRPr="00810B79">
        <w:rPr>
          <w:sz w:val="26"/>
          <w:szCs w:val="26"/>
        </w:rPr>
        <w:t xml:space="preserve"> «Культурно – спортивный комплекс «Содружество»</w:t>
      </w:r>
      <w:r w:rsidR="00B533D5" w:rsidRPr="00D728AA">
        <w:rPr>
          <w:sz w:val="26"/>
          <w:szCs w:val="26"/>
        </w:rPr>
        <w:t>.</w:t>
      </w:r>
    </w:p>
    <w:p w14:paraId="15EFAA7A" w14:textId="0B14FBD2" w:rsidR="000265F2" w:rsidRPr="00D728AA" w:rsidRDefault="000265F2" w:rsidP="001F420C">
      <w:pPr>
        <w:tabs>
          <w:tab w:val="left" w:pos="567"/>
        </w:tabs>
        <w:spacing w:line="240" w:lineRule="auto"/>
        <w:ind w:right="6" w:firstLine="567"/>
        <w:rPr>
          <w:sz w:val="26"/>
          <w:szCs w:val="26"/>
        </w:rPr>
      </w:pPr>
      <w:r w:rsidRPr="000265F2">
        <w:rPr>
          <w:sz w:val="26"/>
          <w:szCs w:val="26"/>
        </w:rPr>
        <w:t xml:space="preserve">Сокращенное наименование: </w:t>
      </w:r>
      <w:r w:rsidR="00810B79" w:rsidRPr="00810B79">
        <w:rPr>
          <w:sz w:val="26"/>
          <w:szCs w:val="26"/>
        </w:rPr>
        <w:t>МБУ «КСК «Содружество»</w:t>
      </w:r>
      <w:r w:rsidRPr="000265F2">
        <w:rPr>
          <w:sz w:val="26"/>
          <w:szCs w:val="26"/>
        </w:rPr>
        <w:t>.</w:t>
      </w:r>
    </w:p>
    <w:p w14:paraId="3CA19A3E" w14:textId="311067E6" w:rsidR="00D63452" w:rsidRPr="00D728AA" w:rsidRDefault="00D63452" w:rsidP="00F329D4">
      <w:pPr>
        <w:tabs>
          <w:tab w:val="left" w:pos="567"/>
        </w:tabs>
        <w:spacing w:line="240" w:lineRule="auto"/>
        <w:ind w:right="6" w:firstLine="567"/>
        <w:rPr>
          <w:sz w:val="26"/>
          <w:szCs w:val="26"/>
        </w:rPr>
      </w:pPr>
      <w:r w:rsidRPr="00D728AA">
        <w:rPr>
          <w:sz w:val="26"/>
          <w:szCs w:val="26"/>
        </w:rPr>
        <w:t>3.</w:t>
      </w:r>
      <w:r w:rsidR="00842E26" w:rsidRPr="00D728AA">
        <w:rPr>
          <w:color w:val="FFFFFF" w:themeColor="background1"/>
          <w:sz w:val="26"/>
          <w:szCs w:val="26"/>
        </w:rPr>
        <w:t>а</w:t>
      </w:r>
      <w:r w:rsidRPr="00D728AA">
        <w:rPr>
          <w:sz w:val="26"/>
          <w:szCs w:val="26"/>
        </w:rPr>
        <w:t xml:space="preserve">Предмет контрольного мероприятия: </w:t>
      </w:r>
      <w:r w:rsidR="007B6B88" w:rsidRPr="00D728AA">
        <w:rPr>
          <w:sz w:val="26"/>
          <w:szCs w:val="26"/>
        </w:rPr>
        <w:t>соблюдение в</w:t>
      </w:r>
      <w:r w:rsidR="00C47498" w:rsidRPr="00D728AA">
        <w:rPr>
          <w:sz w:val="26"/>
          <w:szCs w:val="26"/>
        </w:rPr>
        <w:t xml:space="preserve"> </w:t>
      </w:r>
      <w:r w:rsidR="00717420" w:rsidRPr="00717420">
        <w:rPr>
          <w:sz w:val="26"/>
          <w:szCs w:val="26"/>
        </w:rPr>
        <w:t>МБУ «КСК «Содружество»</w:t>
      </w:r>
      <w:r w:rsidR="00F12325" w:rsidRPr="00F12325">
        <w:rPr>
          <w:sz w:val="26"/>
          <w:szCs w:val="26"/>
        </w:rPr>
        <w:t xml:space="preserve"> </w:t>
      </w:r>
      <w:r w:rsidR="007B6B88" w:rsidRPr="00D728AA">
        <w:rPr>
          <w:sz w:val="26"/>
          <w:szCs w:val="26"/>
        </w:rPr>
        <w:t>требований законодательства Российской Федерации и иных нормативных правовых актов о контрактной системе</w:t>
      </w:r>
      <w:r w:rsidR="00842E26" w:rsidRPr="00D728AA">
        <w:rPr>
          <w:sz w:val="26"/>
          <w:szCs w:val="26"/>
        </w:rPr>
        <w:t xml:space="preserve"> в сфере закупок</w:t>
      </w:r>
      <w:r w:rsidR="00B0435F" w:rsidRPr="00D728AA">
        <w:rPr>
          <w:sz w:val="26"/>
          <w:szCs w:val="26"/>
        </w:rPr>
        <w:t xml:space="preserve"> за </w:t>
      </w:r>
      <w:r w:rsidR="00471707">
        <w:rPr>
          <w:sz w:val="26"/>
          <w:szCs w:val="26"/>
        </w:rPr>
        <w:t>период с 01.0</w:t>
      </w:r>
      <w:r w:rsidR="000265F2">
        <w:rPr>
          <w:sz w:val="26"/>
          <w:szCs w:val="26"/>
        </w:rPr>
        <w:t>7</w:t>
      </w:r>
      <w:r w:rsidR="00471707">
        <w:rPr>
          <w:sz w:val="26"/>
          <w:szCs w:val="26"/>
        </w:rPr>
        <w:t>.2018</w:t>
      </w:r>
      <w:r w:rsidR="00963D7F" w:rsidRPr="00D728AA">
        <w:rPr>
          <w:sz w:val="26"/>
          <w:szCs w:val="26"/>
        </w:rPr>
        <w:t xml:space="preserve"> по </w:t>
      </w:r>
      <w:r w:rsidR="00717420">
        <w:rPr>
          <w:sz w:val="26"/>
          <w:szCs w:val="26"/>
        </w:rPr>
        <w:t>31.05</w:t>
      </w:r>
      <w:r w:rsidR="000265F2">
        <w:rPr>
          <w:sz w:val="26"/>
          <w:szCs w:val="26"/>
        </w:rPr>
        <w:t>.2020</w:t>
      </w:r>
      <w:r w:rsidR="00963D7F" w:rsidRPr="00D728AA">
        <w:rPr>
          <w:sz w:val="26"/>
          <w:szCs w:val="26"/>
        </w:rPr>
        <w:t>.</w:t>
      </w:r>
    </w:p>
    <w:p w14:paraId="1EA71564" w14:textId="1067EC54" w:rsidR="00D63452" w:rsidRPr="00D728AA" w:rsidRDefault="00D63452" w:rsidP="00B0435F">
      <w:pPr>
        <w:tabs>
          <w:tab w:val="left" w:pos="567"/>
        </w:tabs>
        <w:spacing w:line="240" w:lineRule="auto"/>
        <w:ind w:left="567" w:right="6" w:firstLine="0"/>
        <w:rPr>
          <w:color w:val="FF0000"/>
          <w:sz w:val="26"/>
          <w:szCs w:val="26"/>
        </w:rPr>
      </w:pPr>
      <w:r w:rsidRPr="00D728AA">
        <w:rPr>
          <w:sz w:val="26"/>
          <w:szCs w:val="26"/>
        </w:rPr>
        <w:t xml:space="preserve">4. Срок проведения контрольного мероприятия с </w:t>
      </w:r>
      <w:r w:rsidR="00717420">
        <w:rPr>
          <w:sz w:val="26"/>
          <w:szCs w:val="26"/>
        </w:rPr>
        <w:t>29.06</w:t>
      </w:r>
      <w:r w:rsidR="000265F2">
        <w:rPr>
          <w:sz w:val="26"/>
          <w:szCs w:val="26"/>
        </w:rPr>
        <w:t>.2020</w:t>
      </w:r>
      <w:r w:rsidR="007B6B88" w:rsidRPr="00D728AA">
        <w:rPr>
          <w:sz w:val="26"/>
          <w:szCs w:val="26"/>
        </w:rPr>
        <w:t xml:space="preserve"> по </w:t>
      </w:r>
      <w:r w:rsidR="00717420">
        <w:rPr>
          <w:sz w:val="26"/>
          <w:szCs w:val="26"/>
        </w:rPr>
        <w:t>1</w:t>
      </w:r>
      <w:r w:rsidR="00E260FC">
        <w:rPr>
          <w:sz w:val="26"/>
          <w:szCs w:val="26"/>
        </w:rPr>
        <w:t>3</w:t>
      </w:r>
      <w:r w:rsidR="00717420">
        <w:rPr>
          <w:sz w:val="26"/>
          <w:szCs w:val="26"/>
        </w:rPr>
        <w:t>.07</w:t>
      </w:r>
      <w:r w:rsidR="000265F2">
        <w:rPr>
          <w:sz w:val="26"/>
          <w:szCs w:val="26"/>
        </w:rPr>
        <w:t>.2020</w:t>
      </w:r>
      <w:r w:rsidR="007B6B88" w:rsidRPr="00D728AA">
        <w:rPr>
          <w:sz w:val="26"/>
          <w:szCs w:val="26"/>
        </w:rPr>
        <w:t>.</w:t>
      </w:r>
    </w:p>
    <w:p w14:paraId="0AEC6124" w14:textId="77777777" w:rsidR="00A877DF" w:rsidRPr="00D728AA" w:rsidRDefault="00D63452" w:rsidP="00B0435F">
      <w:pPr>
        <w:tabs>
          <w:tab w:val="left" w:pos="567"/>
        </w:tabs>
        <w:spacing w:line="240" w:lineRule="auto"/>
        <w:ind w:right="6" w:firstLine="567"/>
        <w:rPr>
          <w:sz w:val="26"/>
          <w:szCs w:val="26"/>
        </w:rPr>
      </w:pPr>
      <w:r w:rsidRPr="00D728AA">
        <w:rPr>
          <w:sz w:val="26"/>
          <w:szCs w:val="26"/>
        </w:rPr>
        <w:t xml:space="preserve">5. Цель контрольного мероприятия: </w:t>
      </w:r>
      <w:r w:rsidR="007B6B88" w:rsidRPr="00D728AA">
        <w:rPr>
          <w:sz w:val="26"/>
          <w:szCs w:val="26"/>
        </w:rPr>
        <w:t>предупреждение и выявление нарушений законодательства Российской Федерации и иных нормативных правовых актов о контрактной системе в сфере закупок</w:t>
      </w:r>
      <w:r w:rsidR="00A877DF" w:rsidRPr="00D728AA">
        <w:rPr>
          <w:sz w:val="26"/>
          <w:szCs w:val="26"/>
        </w:rPr>
        <w:t>.</w:t>
      </w:r>
    </w:p>
    <w:p w14:paraId="29576451" w14:textId="77777777" w:rsidR="00D63452" w:rsidRPr="00D728AA" w:rsidRDefault="00B0435F" w:rsidP="00B0435F">
      <w:pPr>
        <w:tabs>
          <w:tab w:val="left" w:pos="567"/>
        </w:tabs>
        <w:spacing w:line="240" w:lineRule="auto"/>
        <w:ind w:right="6" w:firstLine="567"/>
        <w:rPr>
          <w:sz w:val="26"/>
          <w:szCs w:val="26"/>
        </w:rPr>
      </w:pPr>
      <w:r w:rsidRPr="00D728AA">
        <w:rPr>
          <w:sz w:val="26"/>
          <w:szCs w:val="26"/>
        </w:rPr>
        <w:t>6</w:t>
      </w:r>
      <w:r w:rsidR="00D63452" w:rsidRPr="00D728AA">
        <w:rPr>
          <w:sz w:val="26"/>
          <w:szCs w:val="26"/>
        </w:rPr>
        <w:t>. По результатам контрольного мероприятия установлено следующее:</w:t>
      </w:r>
    </w:p>
    <w:p w14:paraId="3C12DF47" w14:textId="1AC05893" w:rsidR="00717420" w:rsidRPr="00717420" w:rsidRDefault="002421DB" w:rsidP="00717420">
      <w:pPr>
        <w:tabs>
          <w:tab w:val="left" w:pos="567"/>
          <w:tab w:val="left" w:pos="1134"/>
          <w:tab w:val="left" w:pos="1701"/>
        </w:tabs>
        <w:spacing w:line="240" w:lineRule="auto"/>
        <w:ind w:firstLine="0"/>
        <w:rPr>
          <w:sz w:val="26"/>
          <w:szCs w:val="26"/>
        </w:rPr>
      </w:pPr>
      <w:r w:rsidRPr="00D728AA">
        <w:rPr>
          <w:sz w:val="26"/>
          <w:szCs w:val="26"/>
        </w:rPr>
        <w:tab/>
      </w:r>
      <w:r w:rsidR="00717420">
        <w:rPr>
          <w:sz w:val="26"/>
          <w:szCs w:val="26"/>
        </w:rPr>
        <w:t>6.</w:t>
      </w:r>
      <w:r w:rsidR="00717420" w:rsidRPr="00717420">
        <w:rPr>
          <w:sz w:val="26"/>
          <w:szCs w:val="26"/>
        </w:rPr>
        <w:t>1. Нарушение пункта 1 части 1 статьи 93 Федерального закона о контрактной системе - неправильный выбор способа закупки (выявлено 2 факта нарушений);</w:t>
      </w:r>
    </w:p>
    <w:p w14:paraId="3B0C856E" w14:textId="1493F3C7" w:rsidR="00717420" w:rsidRPr="00717420" w:rsidRDefault="00717420" w:rsidP="00717420">
      <w:pPr>
        <w:tabs>
          <w:tab w:val="left" w:pos="567"/>
          <w:tab w:val="left" w:pos="1134"/>
          <w:tab w:val="left" w:pos="1701"/>
        </w:tabs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  <w:t>6.</w:t>
      </w:r>
      <w:r w:rsidRPr="00717420">
        <w:rPr>
          <w:sz w:val="26"/>
          <w:szCs w:val="26"/>
        </w:rPr>
        <w:t>2. Нарушение части 3 статьи 103 Федерального закона о контрактной системе, пункта 12 Правил ведения реестра контрактов, заключенных заказчиками, утвержденных постановлением Правительства РФ от 28.11.2013 № 1084, – несвоевременное направление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информации об исполнении контракта (выявлен 1 факт нарушений);</w:t>
      </w:r>
    </w:p>
    <w:p w14:paraId="6A67903F" w14:textId="79027233" w:rsidR="00717420" w:rsidRPr="00717420" w:rsidRDefault="00717420" w:rsidP="00717420">
      <w:pPr>
        <w:tabs>
          <w:tab w:val="left" w:pos="567"/>
          <w:tab w:val="left" w:pos="1134"/>
          <w:tab w:val="left" w:pos="1701"/>
        </w:tabs>
        <w:spacing w:line="240" w:lineRule="auto"/>
        <w:ind w:firstLine="0"/>
        <w:rPr>
          <w:sz w:val="26"/>
          <w:szCs w:val="26"/>
        </w:rPr>
      </w:pPr>
      <w:r w:rsidRPr="00717420">
        <w:rPr>
          <w:sz w:val="26"/>
          <w:szCs w:val="26"/>
        </w:rPr>
        <w:tab/>
      </w:r>
      <w:r>
        <w:rPr>
          <w:sz w:val="26"/>
          <w:szCs w:val="26"/>
        </w:rPr>
        <w:t>6.</w:t>
      </w:r>
      <w:r w:rsidRPr="00717420">
        <w:rPr>
          <w:sz w:val="26"/>
          <w:szCs w:val="26"/>
        </w:rPr>
        <w:t xml:space="preserve">3. </w:t>
      </w:r>
      <w:r w:rsidRPr="00717420">
        <w:rPr>
          <w:sz w:val="26"/>
          <w:szCs w:val="26"/>
        </w:rPr>
        <w:tab/>
        <w:t>Нарушение части 3 статьи 103 Федерального закона о контрактной системе, пункта 12 Правил ведения реестра контрактов, заключенных заказчиками, утвержденных постановлением Правительства РФ от 28.11.2013 № 1084, – ненаправление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информации об изменении контракта с указанием условий, которые были изменены (выявлено 5 фактов нарушений);</w:t>
      </w:r>
    </w:p>
    <w:p w14:paraId="47CA1D57" w14:textId="0F73596E" w:rsidR="000265F2" w:rsidRDefault="00717420" w:rsidP="00717420">
      <w:pPr>
        <w:tabs>
          <w:tab w:val="left" w:pos="567"/>
          <w:tab w:val="left" w:pos="1134"/>
          <w:tab w:val="left" w:pos="1701"/>
        </w:tabs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  <w:t>6.</w:t>
      </w:r>
      <w:r w:rsidRPr="00717420">
        <w:rPr>
          <w:sz w:val="26"/>
          <w:szCs w:val="26"/>
        </w:rPr>
        <w:t>4. Нарушение части 13.1 статьи 34 Федерального закона о контрактной системе - просрочка исполнения заказчиком обязательств, предусмотренных контрактом (выявлено 5 фактов нарушений).</w:t>
      </w:r>
    </w:p>
    <w:p w14:paraId="1EC7F40D" w14:textId="09C363FE" w:rsidR="00BD38A9" w:rsidRPr="00BD38A9" w:rsidRDefault="000265F2" w:rsidP="000265F2">
      <w:pPr>
        <w:tabs>
          <w:tab w:val="left" w:pos="567"/>
          <w:tab w:val="left" w:pos="1134"/>
          <w:tab w:val="left" w:pos="1701"/>
        </w:tabs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B0435F" w:rsidRPr="00D728AA">
        <w:rPr>
          <w:sz w:val="26"/>
          <w:szCs w:val="26"/>
        </w:rPr>
        <w:t>7.</w:t>
      </w:r>
      <w:r w:rsidR="00D63452" w:rsidRPr="00D728AA">
        <w:rPr>
          <w:sz w:val="26"/>
          <w:szCs w:val="26"/>
        </w:rPr>
        <w:t> </w:t>
      </w:r>
      <w:r w:rsidR="003B6475" w:rsidRPr="00D728AA">
        <w:rPr>
          <w:sz w:val="26"/>
          <w:szCs w:val="26"/>
        </w:rPr>
        <w:t>З</w:t>
      </w:r>
      <w:r w:rsidR="00D63452" w:rsidRPr="00D728AA">
        <w:rPr>
          <w:sz w:val="26"/>
          <w:szCs w:val="26"/>
        </w:rPr>
        <w:t>амечания</w:t>
      </w:r>
      <w:r w:rsidR="003B6475" w:rsidRPr="00D728AA">
        <w:rPr>
          <w:sz w:val="26"/>
          <w:szCs w:val="26"/>
        </w:rPr>
        <w:t xml:space="preserve"> (пояснения)</w:t>
      </w:r>
      <w:r w:rsidR="00D63452" w:rsidRPr="00D728AA">
        <w:rPr>
          <w:sz w:val="26"/>
          <w:szCs w:val="26"/>
        </w:rPr>
        <w:t xml:space="preserve"> руководителей или иных уполномоченных должностных лиц объектов контрольного мероприятия на результаты контрольного мероприятия: </w:t>
      </w:r>
      <w:r w:rsidRPr="000265F2">
        <w:rPr>
          <w:sz w:val="26"/>
          <w:szCs w:val="26"/>
        </w:rPr>
        <w:t>письменные замечания (пояснения) на результаты проверки не поступали</w:t>
      </w:r>
      <w:r w:rsidR="00BD38A9" w:rsidRPr="00BD38A9">
        <w:rPr>
          <w:sz w:val="26"/>
          <w:szCs w:val="26"/>
        </w:rPr>
        <w:t>.</w:t>
      </w:r>
    </w:p>
    <w:p w14:paraId="77EA6877" w14:textId="452E20EF" w:rsidR="003B6475" w:rsidRDefault="00900B70" w:rsidP="00900B70">
      <w:pPr>
        <w:tabs>
          <w:tab w:val="left" w:pos="567"/>
        </w:tabs>
        <w:spacing w:line="240" w:lineRule="auto"/>
        <w:ind w:firstLine="0"/>
        <w:rPr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="003B6475" w:rsidRPr="00D728AA">
        <w:rPr>
          <w:sz w:val="26"/>
          <w:szCs w:val="26"/>
        </w:rPr>
        <w:t>8. Предложения (требования):</w:t>
      </w:r>
      <w:r w:rsidR="00785213" w:rsidRPr="00D728AA">
        <w:rPr>
          <w:sz w:val="26"/>
          <w:szCs w:val="26"/>
        </w:rPr>
        <w:t xml:space="preserve"> </w:t>
      </w:r>
      <w:r w:rsidR="00717420" w:rsidRPr="00717420">
        <w:rPr>
          <w:sz w:val="26"/>
          <w:szCs w:val="26"/>
        </w:rPr>
        <w:t>МБУ «КСК «Содружество»</w:t>
      </w:r>
      <w:r w:rsidR="003B6475" w:rsidRPr="00D728AA">
        <w:rPr>
          <w:color w:val="000000"/>
          <w:sz w:val="26"/>
          <w:szCs w:val="26"/>
        </w:rPr>
        <w:t>:</w:t>
      </w:r>
    </w:p>
    <w:p w14:paraId="76B6A3F3" w14:textId="4DEBE86A" w:rsidR="00964908" w:rsidRPr="00D728AA" w:rsidRDefault="0044751B" w:rsidP="0044751B">
      <w:pPr>
        <w:tabs>
          <w:tab w:val="left" w:pos="567"/>
          <w:tab w:val="left" w:pos="1701"/>
        </w:tabs>
        <w:spacing w:line="240" w:lineRule="auto"/>
        <w:ind w:firstLin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8.</w:t>
      </w:r>
      <w:r w:rsidR="00717420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 xml:space="preserve">. </w:t>
      </w:r>
      <w:r w:rsidR="00964908" w:rsidRPr="00D728AA">
        <w:rPr>
          <w:color w:val="000000"/>
          <w:sz w:val="26"/>
          <w:szCs w:val="26"/>
        </w:rPr>
        <w:t xml:space="preserve">Рассмотреть информацию о выявленных нарушениях требований </w:t>
      </w:r>
      <w:r w:rsidR="00C2757B" w:rsidRPr="00D728AA">
        <w:rPr>
          <w:color w:val="000000"/>
          <w:sz w:val="26"/>
          <w:szCs w:val="26"/>
        </w:rPr>
        <w:t>законодате</w:t>
      </w:r>
      <w:r>
        <w:rPr>
          <w:color w:val="000000"/>
          <w:sz w:val="26"/>
          <w:szCs w:val="26"/>
        </w:rPr>
        <w:t xml:space="preserve">ль-ства </w:t>
      </w:r>
      <w:r w:rsidR="00C2757B" w:rsidRPr="00D728AA">
        <w:rPr>
          <w:color w:val="000000"/>
          <w:sz w:val="26"/>
          <w:szCs w:val="26"/>
        </w:rPr>
        <w:t>Российской Федерации и иных нормативных правовых актов о контрактной системе в сфере закупок</w:t>
      </w:r>
      <w:r w:rsidR="00964908" w:rsidRPr="00D728AA">
        <w:rPr>
          <w:color w:val="000000"/>
          <w:sz w:val="26"/>
          <w:szCs w:val="26"/>
        </w:rPr>
        <w:t>.</w:t>
      </w:r>
    </w:p>
    <w:p w14:paraId="57BC91E5" w14:textId="27C8A975" w:rsidR="00C042E1" w:rsidRPr="00D728AA" w:rsidRDefault="00964908" w:rsidP="0044751B">
      <w:pPr>
        <w:pStyle w:val="a9"/>
        <w:tabs>
          <w:tab w:val="left" w:pos="993"/>
        </w:tabs>
        <w:ind w:firstLine="567"/>
        <w:rPr>
          <w:color w:val="000000"/>
          <w:sz w:val="26"/>
          <w:szCs w:val="26"/>
        </w:rPr>
      </w:pPr>
      <w:r w:rsidRPr="00D728AA">
        <w:rPr>
          <w:color w:val="000000"/>
          <w:sz w:val="26"/>
          <w:szCs w:val="26"/>
        </w:rPr>
        <w:t>8.</w:t>
      </w:r>
      <w:r w:rsidR="00717420">
        <w:rPr>
          <w:color w:val="000000"/>
          <w:sz w:val="26"/>
          <w:szCs w:val="26"/>
        </w:rPr>
        <w:t>2</w:t>
      </w:r>
      <w:r w:rsidRPr="00D728AA">
        <w:rPr>
          <w:color w:val="000000"/>
          <w:sz w:val="26"/>
          <w:szCs w:val="26"/>
        </w:rPr>
        <w:t>.</w:t>
      </w:r>
      <w:r w:rsidR="0044751B">
        <w:rPr>
          <w:color w:val="000000"/>
          <w:sz w:val="26"/>
          <w:szCs w:val="26"/>
        </w:rPr>
        <w:t xml:space="preserve"> </w:t>
      </w:r>
      <w:r w:rsidRPr="00D728AA">
        <w:rPr>
          <w:color w:val="000000"/>
          <w:sz w:val="26"/>
          <w:szCs w:val="26"/>
        </w:rPr>
        <w:t xml:space="preserve">Соблюдать требования </w:t>
      </w:r>
      <w:r w:rsidR="00C2757B" w:rsidRPr="00D728AA">
        <w:rPr>
          <w:color w:val="000000"/>
          <w:sz w:val="26"/>
          <w:szCs w:val="26"/>
        </w:rPr>
        <w:t>законодательства Российской Федерации и иных норма</w:t>
      </w:r>
      <w:r w:rsidR="0044751B">
        <w:rPr>
          <w:color w:val="000000"/>
          <w:sz w:val="26"/>
          <w:szCs w:val="26"/>
        </w:rPr>
        <w:t>-</w:t>
      </w:r>
      <w:r w:rsidR="00C2757B" w:rsidRPr="00D728AA">
        <w:rPr>
          <w:color w:val="000000"/>
          <w:sz w:val="26"/>
          <w:szCs w:val="26"/>
        </w:rPr>
        <w:t>тивных правовых актов о контрактной системе в сфере закупок</w:t>
      </w:r>
      <w:r w:rsidRPr="00D728AA">
        <w:rPr>
          <w:color w:val="000000"/>
          <w:sz w:val="26"/>
          <w:szCs w:val="26"/>
        </w:rPr>
        <w:t>.</w:t>
      </w:r>
    </w:p>
    <w:p w14:paraId="7835D854" w14:textId="6B3303FD" w:rsidR="000E5717" w:rsidRPr="00D728AA" w:rsidRDefault="00F27642" w:rsidP="00900B70">
      <w:pPr>
        <w:pStyle w:val="a9"/>
        <w:ind w:firstLine="567"/>
        <w:rPr>
          <w:sz w:val="26"/>
          <w:szCs w:val="26"/>
        </w:rPr>
      </w:pPr>
      <w:r w:rsidRPr="00D728AA">
        <w:rPr>
          <w:color w:val="000000"/>
          <w:sz w:val="26"/>
          <w:szCs w:val="26"/>
        </w:rPr>
        <w:t>8.</w:t>
      </w:r>
      <w:r w:rsidR="00717420">
        <w:rPr>
          <w:color w:val="000000"/>
          <w:sz w:val="26"/>
          <w:szCs w:val="26"/>
        </w:rPr>
        <w:t>3</w:t>
      </w:r>
      <w:r w:rsidR="00260795" w:rsidRPr="00D728AA">
        <w:rPr>
          <w:color w:val="000000"/>
          <w:sz w:val="26"/>
          <w:szCs w:val="26"/>
        </w:rPr>
        <w:t>.</w:t>
      </w:r>
      <w:r w:rsidR="0044751B">
        <w:rPr>
          <w:color w:val="000000"/>
          <w:sz w:val="26"/>
          <w:szCs w:val="26"/>
        </w:rPr>
        <w:t xml:space="preserve"> </w:t>
      </w:r>
      <w:r w:rsidR="00B3274D" w:rsidRPr="00D728AA">
        <w:rPr>
          <w:sz w:val="26"/>
          <w:szCs w:val="26"/>
        </w:rPr>
        <w:t xml:space="preserve">При наличии </w:t>
      </w:r>
      <w:r w:rsidR="001009E4" w:rsidRPr="00D728AA">
        <w:rPr>
          <w:sz w:val="26"/>
          <w:szCs w:val="26"/>
        </w:rPr>
        <w:t>оснований п</w:t>
      </w:r>
      <w:r w:rsidR="000E5717" w:rsidRPr="00D728AA">
        <w:rPr>
          <w:sz w:val="26"/>
          <w:szCs w:val="26"/>
        </w:rPr>
        <w:t>ривлечь в соо</w:t>
      </w:r>
      <w:r w:rsidR="001009E4" w:rsidRPr="00D728AA">
        <w:rPr>
          <w:sz w:val="26"/>
          <w:szCs w:val="26"/>
        </w:rPr>
        <w:t>тветствии с Трудовым кодексом Российской Федерации</w:t>
      </w:r>
      <w:r w:rsidR="000E5717" w:rsidRPr="00D728AA">
        <w:rPr>
          <w:sz w:val="26"/>
          <w:szCs w:val="26"/>
        </w:rPr>
        <w:t xml:space="preserve"> к ответственности должностных лиц, допустивших нарушения</w:t>
      </w:r>
      <w:r w:rsidR="00C2757B" w:rsidRPr="00D728AA">
        <w:rPr>
          <w:sz w:val="26"/>
          <w:szCs w:val="26"/>
        </w:rPr>
        <w:t>.</w:t>
      </w:r>
    </w:p>
    <w:p w14:paraId="44B8FC10" w14:textId="77777777" w:rsidR="002875D1" w:rsidRPr="00D728AA" w:rsidRDefault="002875D1" w:rsidP="00871DAF">
      <w:pPr>
        <w:pStyle w:val="a9"/>
        <w:ind w:firstLine="567"/>
        <w:rPr>
          <w:color w:val="000000"/>
          <w:sz w:val="26"/>
          <w:szCs w:val="26"/>
        </w:rPr>
      </w:pPr>
    </w:p>
    <w:p w14:paraId="07AABADF" w14:textId="3536EE5E" w:rsidR="00BD38A9" w:rsidRPr="00BD38A9" w:rsidRDefault="00BD38A9" w:rsidP="00900B70">
      <w:pPr>
        <w:tabs>
          <w:tab w:val="left" w:pos="2552"/>
        </w:tabs>
        <w:spacing w:line="240" w:lineRule="auto"/>
        <w:ind w:right="6" w:firstLine="567"/>
        <w:rPr>
          <w:color w:val="000000"/>
          <w:sz w:val="26"/>
          <w:szCs w:val="26"/>
        </w:rPr>
      </w:pPr>
      <w:r w:rsidRPr="00BD38A9">
        <w:rPr>
          <w:color w:val="000000"/>
          <w:sz w:val="26"/>
          <w:szCs w:val="26"/>
        </w:rPr>
        <w:t xml:space="preserve">Приложение: Акт контрольного мероприятия от </w:t>
      </w:r>
      <w:r w:rsidR="00CE71E7">
        <w:rPr>
          <w:color w:val="000000"/>
          <w:sz w:val="26"/>
          <w:szCs w:val="26"/>
        </w:rPr>
        <w:t>17</w:t>
      </w:r>
      <w:r w:rsidR="000265F2">
        <w:rPr>
          <w:color w:val="000000"/>
          <w:sz w:val="26"/>
          <w:szCs w:val="26"/>
        </w:rPr>
        <w:t>.0</w:t>
      </w:r>
      <w:r w:rsidR="00CE71E7">
        <w:rPr>
          <w:color w:val="000000"/>
          <w:sz w:val="26"/>
          <w:szCs w:val="26"/>
        </w:rPr>
        <w:t>7</w:t>
      </w:r>
      <w:r w:rsidR="000265F2">
        <w:rPr>
          <w:color w:val="000000"/>
          <w:sz w:val="26"/>
          <w:szCs w:val="26"/>
        </w:rPr>
        <w:t>.2020</w:t>
      </w:r>
      <w:r w:rsidRPr="00BD38A9">
        <w:rPr>
          <w:color w:val="000000"/>
          <w:sz w:val="26"/>
          <w:szCs w:val="26"/>
        </w:rPr>
        <w:t xml:space="preserve"> на </w:t>
      </w:r>
      <w:r w:rsidR="00CE71E7">
        <w:rPr>
          <w:color w:val="000000"/>
          <w:sz w:val="26"/>
          <w:szCs w:val="26"/>
        </w:rPr>
        <w:t>9</w:t>
      </w:r>
      <w:r w:rsidRPr="00BD38A9">
        <w:rPr>
          <w:color w:val="000000"/>
          <w:sz w:val="26"/>
          <w:szCs w:val="26"/>
        </w:rPr>
        <w:t xml:space="preserve"> л.</w:t>
      </w:r>
    </w:p>
    <w:p w14:paraId="2A45167D" w14:textId="1C545766" w:rsidR="004234C0" w:rsidRPr="00D728AA" w:rsidRDefault="00BD38A9" w:rsidP="00900B70">
      <w:pPr>
        <w:tabs>
          <w:tab w:val="left" w:pos="2552"/>
        </w:tabs>
        <w:spacing w:line="240" w:lineRule="auto"/>
        <w:ind w:left="1416" w:right="6" w:firstLine="708"/>
        <w:rPr>
          <w:color w:val="000000"/>
          <w:sz w:val="26"/>
          <w:szCs w:val="26"/>
        </w:rPr>
      </w:pPr>
      <w:r w:rsidRPr="00BD38A9">
        <w:rPr>
          <w:color w:val="000000"/>
          <w:sz w:val="26"/>
          <w:szCs w:val="26"/>
        </w:rPr>
        <w:tab/>
      </w:r>
    </w:p>
    <w:p w14:paraId="377C8071" w14:textId="77777777" w:rsidR="004234C0" w:rsidRPr="00D728AA" w:rsidRDefault="004234C0" w:rsidP="00CA6A37">
      <w:pPr>
        <w:spacing w:line="240" w:lineRule="auto"/>
        <w:ind w:right="6" w:firstLine="567"/>
        <w:rPr>
          <w:color w:val="000000"/>
          <w:sz w:val="26"/>
          <w:szCs w:val="26"/>
        </w:rPr>
      </w:pPr>
    </w:p>
    <w:p w14:paraId="3E585062" w14:textId="77777777" w:rsidR="004234C0" w:rsidRPr="00D728AA" w:rsidRDefault="004234C0" w:rsidP="00CA6A37">
      <w:pPr>
        <w:spacing w:line="240" w:lineRule="auto"/>
        <w:ind w:right="6" w:firstLine="567"/>
        <w:rPr>
          <w:color w:val="000000"/>
          <w:sz w:val="26"/>
          <w:szCs w:val="26"/>
        </w:rPr>
      </w:pPr>
    </w:p>
    <w:p w14:paraId="5D109791" w14:textId="77777777" w:rsidR="003A1C97" w:rsidRPr="00D728AA" w:rsidRDefault="003A1C97" w:rsidP="00CA6A37">
      <w:pPr>
        <w:spacing w:line="240" w:lineRule="auto"/>
        <w:ind w:right="6" w:firstLine="567"/>
        <w:rPr>
          <w:color w:val="000000"/>
          <w:sz w:val="26"/>
          <w:szCs w:val="26"/>
        </w:rPr>
      </w:pPr>
    </w:p>
    <w:p w14:paraId="609378F4" w14:textId="77777777" w:rsidR="00CE2C73" w:rsidRPr="00D728AA" w:rsidRDefault="00CE2C73" w:rsidP="00CE2C73">
      <w:pPr>
        <w:spacing w:line="240" w:lineRule="auto"/>
        <w:ind w:right="6" w:firstLine="0"/>
        <w:rPr>
          <w:color w:val="000000"/>
          <w:sz w:val="26"/>
          <w:szCs w:val="26"/>
        </w:rPr>
      </w:pPr>
      <w:r w:rsidRPr="00D728AA">
        <w:rPr>
          <w:color w:val="000000"/>
          <w:sz w:val="26"/>
          <w:szCs w:val="26"/>
        </w:rPr>
        <w:t>Инспектор КСП</w:t>
      </w:r>
      <w:r w:rsidRPr="00D728AA">
        <w:rPr>
          <w:color w:val="000000"/>
          <w:sz w:val="26"/>
          <w:szCs w:val="26"/>
        </w:rPr>
        <w:tab/>
      </w:r>
      <w:r w:rsidRPr="00D728AA">
        <w:rPr>
          <w:color w:val="000000"/>
          <w:sz w:val="26"/>
          <w:szCs w:val="26"/>
        </w:rPr>
        <w:tab/>
      </w:r>
      <w:r w:rsidRPr="00D728AA">
        <w:rPr>
          <w:color w:val="000000"/>
          <w:sz w:val="26"/>
          <w:szCs w:val="26"/>
        </w:rPr>
        <w:tab/>
      </w:r>
      <w:r w:rsidRPr="00D728AA">
        <w:rPr>
          <w:color w:val="000000"/>
          <w:sz w:val="26"/>
          <w:szCs w:val="26"/>
        </w:rPr>
        <w:tab/>
      </w:r>
      <w:r w:rsidRPr="00D728AA">
        <w:rPr>
          <w:color w:val="000000"/>
          <w:sz w:val="26"/>
          <w:szCs w:val="26"/>
        </w:rPr>
        <w:tab/>
      </w:r>
      <w:r w:rsidRPr="00D728AA">
        <w:rPr>
          <w:color w:val="000000"/>
          <w:sz w:val="26"/>
          <w:szCs w:val="26"/>
        </w:rPr>
        <w:tab/>
      </w:r>
      <w:r w:rsidR="0004037B" w:rsidRPr="00D728AA">
        <w:rPr>
          <w:color w:val="000000"/>
          <w:sz w:val="26"/>
          <w:szCs w:val="26"/>
        </w:rPr>
        <w:t xml:space="preserve">    </w:t>
      </w:r>
      <w:r w:rsidRPr="00D728AA">
        <w:rPr>
          <w:color w:val="000000"/>
          <w:sz w:val="26"/>
          <w:szCs w:val="26"/>
        </w:rPr>
        <w:t xml:space="preserve">  </w:t>
      </w:r>
      <w:r w:rsidR="00F27642" w:rsidRPr="00D728AA">
        <w:rPr>
          <w:color w:val="000000"/>
          <w:sz w:val="26"/>
          <w:szCs w:val="26"/>
        </w:rPr>
        <w:tab/>
      </w:r>
      <w:r w:rsidR="00F27642" w:rsidRPr="00D728AA">
        <w:rPr>
          <w:color w:val="000000"/>
          <w:sz w:val="26"/>
          <w:szCs w:val="26"/>
        </w:rPr>
        <w:tab/>
      </w:r>
      <w:r w:rsidRPr="00D728AA">
        <w:rPr>
          <w:color w:val="000000"/>
          <w:sz w:val="26"/>
          <w:szCs w:val="26"/>
        </w:rPr>
        <w:t xml:space="preserve">      Л.В. Просвирнина</w:t>
      </w:r>
    </w:p>
    <w:tbl>
      <w:tblPr>
        <w:tblW w:w="9368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40"/>
        <w:gridCol w:w="303"/>
        <w:gridCol w:w="7525"/>
      </w:tblGrid>
      <w:tr w:rsidR="00E33555" w:rsidRPr="00D728AA" w14:paraId="203A75F6" w14:textId="77777777" w:rsidTr="00A20660">
        <w:trPr>
          <w:cantSplit/>
        </w:trPr>
        <w:tc>
          <w:tcPr>
            <w:tcW w:w="1540" w:type="dxa"/>
          </w:tcPr>
          <w:p w14:paraId="14941C55" w14:textId="77777777" w:rsidR="00E33555" w:rsidRPr="00D728AA" w:rsidRDefault="00E33555" w:rsidP="00A20660">
            <w:pPr>
              <w:pStyle w:val="1"/>
              <w:ind w:right="6"/>
              <w:rPr>
                <w:sz w:val="26"/>
                <w:szCs w:val="26"/>
              </w:rPr>
            </w:pPr>
          </w:p>
        </w:tc>
        <w:tc>
          <w:tcPr>
            <w:tcW w:w="303" w:type="dxa"/>
          </w:tcPr>
          <w:p w14:paraId="110FADBE" w14:textId="77777777" w:rsidR="00E33555" w:rsidRPr="00D728AA" w:rsidRDefault="00E33555" w:rsidP="00A20660">
            <w:pPr>
              <w:pStyle w:val="1"/>
              <w:ind w:right="6"/>
              <w:rPr>
                <w:color w:val="000000"/>
                <w:sz w:val="26"/>
                <w:szCs w:val="26"/>
              </w:rPr>
            </w:pPr>
          </w:p>
        </w:tc>
        <w:tc>
          <w:tcPr>
            <w:tcW w:w="7525" w:type="dxa"/>
          </w:tcPr>
          <w:p w14:paraId="218902BB" w14:textId="77777777" w:rsidR="00E33555" w:rsidRPr="00D728AA" w:rsidRDefault="00E33555" w:rsidP="00A20660">
            <w:pPr>
              <w:pStyle w:val="1"/>
              <w:ind w:right="6"/>
              <w:jc w:val="both"/>
              <w:rPr>
                <w:color w:val="FF0000"/>
                <w:sz w:val="26"/>
                <w:szCs w:val="26"/>
              </w:rPr>
            </w:pPr>
          </w:p>
        </w:tc>
      </w:tr>
      <w:tr w:rsidR="009E41F6" w:rsidRPr="00D728AA" w14:paraId="4F7B40D6" w14:textId="77777777" w:rsidTr="00A20660">
        <w:trPr>
          <w:cantSplit/>
        </w:trPr>
        <w:tc>
          <w:tcPr>
            <w:tcW w:w="1540" w:type="dxa"/>
          </w:tcPr>
          <w:p w14:paraId="7DCC106A" w14:textId="77777777" w:rsidR="009E41F6" w:rsidRPr="00D728AA" w:rsidRDefault="009E41F6" w:rsidP="00A20660">
            <w:pPr>
              <w:pStyle w:val="1"/>
              <w:ind w:right="6"/>
              <w:rPr>
                <w:sz w:val="26"/>
                <w:szCs w:val="26"/>
              </w:rPr>
            </w:pPr>
          </w:p>
        </w:tc>
        <w:tc>
          <w:tcPr>
            <w:tcW w:w="303" w:type="dxa"/>
          </w:tcPr>
          <w:p w14:paraId="189EBF9A" w14:textId="77777777" w:rsidR="009E41F6" w:rsidRPr="00D728AA" w:rsidRDefault="009E41F6" w:rsidP="00A20660">
            <w:pPr>
              <w:pStyle w:val="1"/>
              <w:ind w:right="6"/>
              <w:rPr>
                <w:color w:val="000000"/>
                <w:sz w:val="26"/>
                <w:szCs w:val="26"/>
              </w:rPr>
            </w:pPr>
          </w:p>
        </w:tc>
        <w:tc>
          <w:tcPr>
            <w:tcW w:w="7525" w:type="dxa"/>
          </w:tcPr>
          <w:p w14:paraId="1D292B9F" w14:textId="77777777" w:rsidR="009E41F6" w:rsidRPr="00D728AA" w:rsidRDefault="009E41F6" w:rsidP="009E41F6">
            <w:pPr>
              <w:pStyle w:val="1"/>
              <w:ind w:right="6"/>
              <w:jc w:val="both"/>
              <w:rPr>
                <w:snapToGrid w:val="0"/>
                <w:color w:val="FF0000"/>
                <w:sz w:val="26"/>
                <w:szCs w:val="26"/>
              </w:rPr>
            </w:pPr>
          </w:p>
        </w:tc>
      </w:tr>
    </w:tbl>
    <w:p w14:paraId="467335EC" w14:textId="77777777" w:rsidR="003808DC" w:rsidRPr="00B0435F" w:rsidRDefault="003808DC" w:rsidP="0044751B">
      <w:pPr>
        <w:tabs>
          <w:tab w:val="left" w:pos="993"/>
          <w:tab w:val="left" w:pos="1560"/>
        </w:tabs>
        <w:spacing w:line="240" w:lineRule="auto"/>
        <w:ind w:right="6" w:firstLine="0"/>
        <w:rPr>
          <w:sz w:val="24"/>
          <w:szCs w:val="24"/>
        </w:rPr>
      </w:pPr>
    </w:p>
    <w:sectPr w:rsidR="003808DC" w:rsidRPr="00B0435F" w:rsidSect="00DF402D">
      <w:headerReference w:type="default" r:id="rId8"/>
      <w:pgSz w:w="11906" w:h="16838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224A0C" w14:textId="77777777" w:rsidR="00C11E03" w:rsidRDefault="00C11E03" w:rsidP="00D728AA">
      <w:pPr>
        <w:spacing w:line="240" w:lineRule="auto"/>
      </w:pPr>
      <w:r>
        <w:separator/>
      </w:r>
    </w:p>
  </w:endnote>
  <w:endnote w:type="continuationSeparator" w:id="0">
    <w:p w14:paraId="13CFA741" w14:textId="77777777" w:rsidR="00C11E03" w:rsidRDefault="00C11E03" w:rsidP="00D728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39021E" w14:textId="77777777" w:rsidR="00C11E03" w:rsidRDefault="00C11E03" w:rsidP="00D728AA">
      <w:pPr>
        <w:spacing w:line="240" w:lineRule="auto"/>
      </w:pPr>
      <w:r>
        <w:separator/>
      </w:r>
    </w:p>
  </w:footnote>
  <w:footnote w:type="continuationSeparator" w:id="0">
    <w:p w14:paraId="3B456498" w14:textId="77777777" w:rsidR="00C11E03" w:rsidRDefault="00C11E03" w:rsidP="00D728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E4E0A" w14:textId="77777777" w:rsidR="00D728AA" w:rsidRDefault="00D728A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A21327"/>
    <w:multiLevelType w:val="multilevel"/>
    <w:tmpl w:val="E47051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72" w:hanging="1800"/>
      </w:pPr>
      <w:rPr>
        <w:rFonts w:hint="default"/>
      </w:rPr>
    </w:lvl>
  </w:abstractNum>
  <w:abstractNum w:abstractNumId="1" w15:restartNumberingAfterBreak="0">
    <w:nsid w:val="38457A29"/>
    <w:multiLevelType w:val="hybridMultilevel"/>
    <w:tmpl w:val="ED52E83C"/>
    <w:lvl w:ilvl="0" w:tplc="0CB0108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478D2417"/>
    <w:multiLevelType w:val="multilevel"/>
    <w:tmpl w:val="642A1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6663FD7"/>
    <w:multiLevelType w:val="multilevel"/>
    <w:tmpl w:val="98684E4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4" w15:restartNumberingAfterBreak="0">
    <w:nsid w:val="5A4C66E8"/>
    <w:multiLevelType w:val="hybridMultilevel"/>
    <w:tmpl w:val="186E97CA"/>
    <w:lvl w:ilvl="0" w:tplc="2080280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9576A"/>
    <w:multiLevelType w:val="multilevel"/>
    <w:tmpl w:val="74F8DD7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6" w15:restartNumberingAfterBreak="0">
    <w:nsid w:val="6BBD0B40"/>
    <w:multiLevelType w:val="hybridMultilevel"/>
    <w:tmpl w:val="CE1E0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834DB"/>
    <w:multiLevelType w:val="multilevel"/>
    <w:tmpl w:val="F718DFE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452"/>
    <w:rsid w:val="000118E0"/>
    <w:rsid w:val="00013A1A"/>
    <w:rsid w:val="000265F2"/>
    <w:rsid w:val="000270E9"/>
    <w:rsid w:val="00036B01"/>
    <w:rsid w:val="0004037B"/>
    <w:rsid w:val="000577B8"/>
    <w:rsid w:val="000A58F6"/>
    <w:rsid w:val="000C1645"/>
    <w:rsid w:val="000C2FE6"/>
    <w:rsid w:val="000D409B"/>
    <w:rsid w:val="000D4ED4"/>
    <w:rsid w:val="000E25CA"/>
    <w:rsid w:val="000E5717"/>
    <w:rsid w:val="001009E4"/>
    <w:rsid w:val="00116712"/>
    <w:rsid w:val="00120E76"/>
    <w:rsid w:val="00132F24"/>
    <w:rsid w:val="00142E34"/>
    <w:rsid w:val="00162704"/>
    <w:rsid w:val="001C2016"/>
    <w:rsid w:val="001C2B76"/>
    <w:rsid w:val="001D733C"/>
    <w:rsid w:val="001E33B8"/>
    <w:rsid w:val="001F420C"/>
    <w:rsid w:val="001F4BF3"/>
    <w:rsid w:val="001F4DE0"/>
    <w:rsid w:val="00206C2C"/>
    <w:rsid w:val="00213C4C"/>
    <w:rsid w:val="002263F2"/>
    <w:rsid w:val="00233A6F"/>
    <w:rsid w:val="00237197"/>
    <w:rsid w:val="002421DB"/>
    <w:rsid w:val="00251CFC"/>
    <w:rsid w:val="00260795"/>
    <w:rsid w:val="002667BC"/>
    <w:rsid w:val="00266A1C"/>
    <w:rsid w:val="00267104"/>
    <w:rsid w:val="00271DF7"/>
    <w:rsid w:val="002875D1"/>
    <w:rsid w:val="0029569B"/>
    <w:rsid w:val="002A331E"/>
    <w:rsid w:val="002B6BC5"/>
    <w:rsid w:val="002B793F"/>
    <w:rsid w:val="002C0F76"/>
    <w:rsid w:val="002F24B9"/>
    <w:rsid w:val="00304951"/>
    <w:rsid w:val="0031262D"/>
    <w:rsid w:val="003206B6"/>
    <w:rsid w:val="0036736A"/>
    <w:rsid w:val="003808DC"/>
    <w:rsid w:val="00395F76"/>
    <w:rsid w:val="003A0253"/>
    <w:rsid w:val="003A1C97"/>
    <w:rsid w:val="003A5B57"/>
    <w:rsid w:val="003A7AAC"/>
    <w:rsid w:val="003B6475"/>
    <w:rsid w:val="003C70D3"/>
    <w:rsid w:val="003D36BC"/>
    <w:rsid w:val="003D3B27"/>
    <w:rsid w:val="003F06BF"/>
    <w:rsid w:val="00407070"/>
    <w:rsid w:val="004206E8"/>
    <w:rsid w:val="004234C0"/>
    <w:rsid w:val="00430B58"/>
    <w:rsid w:val="00431BD5"/>
    <w:rsid w:val="004324FC"/>
    <w:rsid w:val="00436523"/>
    <w:rsid w:val="0044751B"/>
    <w:rsid w:val="0047074B"/>
    <w:rsid w:val="00471707"/>
    <w:rsid w:val="00473C3B"/>
    <w:rsid w:val="004A5B50"/>
    <w:rsid w:val="004B01C1"/>
    <w:rsid w:val="00525461"/>
    <w:rsid w:val="005515F9"/>
    <w:rsid w:val="00561FB9"/>
    <w:rsid w:val="00563619"/>
    <w:rsid w:val="00573132"/>
    <w:rsid w:val="00573638"/>
    <w:rsid w:val="005933A7"/>
    <w:rsid w:val="005B3903"/>
    <w:rsid w:val="005B462F"/>
    <w:rsid w:val="005B5888"/>
    <w:rsid w:val="005C68C3"/>
    <w:rsid w:val="00603301"/>
    <w:rsid w:val="006371B4"/>
    <w:rsid w:val="006507AA"/>
    <w:rsid w:val="0066340B"/>
    <w:rsid w:val="00682609"/>
    <w:rsid w:val="00684D32"/>
    <w:rsid w:val="006854B0"/>
    <w:rsid w:val="0069338C"/>
    <w:rsid w:val="006A0F04"/>
    <w:rsid w:val="006B7E19"/>
    <w:rsid w:val="006C01F7"/>
    <w:rsid w:val="006C5C1A"/>
    <w:rsid w:val="006E029B"/>
    <w:rsid w:val="00712DB7"/>
    <w:rsid w:val="0071648E"/>
    <w:rsid w:val="00717420"/>
    <w:rsid w:val="00740403"/>
    <w:rsid w:val="00745447"/>
    <w:rsid w:val="0075166B"/>
    <w:rsid w:val="00760CEC"/>
    <w:rsid w:val="00761274"/>
    <w:rsid w:val="00775C2C"/>
    <w:rsid w:val="00785213"/>
    <w:rsid w:val="007855BE"/>
    <w:rsid w:val="00795D4B"/>
    <w:rsid w:val="007B6B88"/>
    <w:rsid w:val="007C4975"/>
    <w:rsid w:val="007C5BBD"/>
    <w:rsid w:val="00810B79"/>
    <w:rsid w:val="008175C0"/>
    <w:rsid w:val="00824F73"/>
    <w:rsid w:val="00841468"/>
    <w:rsid w:val="00842E26"/>
    <w:rsid w:val="00871DAF"/>
    <w:rsid w:val="00875299"/>
    <w:rsid w:val="008873B4"/>
    <w:rsid w:val="008A1C5C"/>
    <w:rsid w:val="008A5111"/>
    <w:rsid w:val="008C1EC1"/>
    <w:rsid w:val="008E6B01"/>
    <w:rsid w:val="00900B70"/>
    <w:rsid w:val="00914FB6"/>
    <w:rsid w:val="00956515"/>
    <w:rsid w:val="00960321"/>
    <w:rsid w:val="00963D7F"/>
    <w:rsid w:val="00964908"/>
    <w:rsid w:val="00977DAA"/>
    <w:rsid w:val="009C33D2"/>
    <w:rsid w:val="009C56F0"/>
    <w:rsid w:val="009D6650"/>
    <w:rsid w:val="009D7F0E"/>
    <w:rsid w:val="009E41F6"/>
    <w:rsid w:val="009F3C26"/>
    <w:rsid w:val="009F41B5"/>
    <w:rsid w:val="00A24974"/>
    <w:rsid w:val="00A33750"/>
    <w:rsid w:val="00A35777"/>
    <w:rsid w:val="00A458AB"/>
    <w:rsid w:val="00A5318D"/>
    <w:rsid w:val="00A62807"/>
    <w:rsid w:val="00A877DF"/>
    <w:rsid w:val="00A903FD"/>
    <w:rsid w:val="00A9670F"/>
    <w:rsid w:val="00AB1BC8"/>
    <w:rsid w:val="00AD7431"/>
    <w:rsid w:val="00AE6716"/>
    <w:rsid w:val="00AF1CD5"/>
    <w:rsid w:val="00B0435F"/>
    <w:rsid w:val="00B05AD8"/>
    <w:rsid w:val="00B15687"/>
    <w:rsid w:val="00B32257"/>
    <w:rsid w:val="00B3274D"/>
    <w:rsid w:val="00B32E47"/>
    <w:rsid w:val="00B533D5"/>
    <w:rsid w:val="00BB400E"/>
    <w:rsid w:val="00BC09DD"/>
    <w:rsid w:val="00BC5067"/>
    <w:rsid w:val="00BD2CEE"/>
    <w:rsid w:val="00BD38A9"/>
    <w:rsid w:val="00BE24E8"/>
    <w:rsid w:val="00BE2DFC"/>
    <w:rsid w:val="00C042E1"/>
    <w:rsid w:val="00C116D4"/>
    <w:rsid w:val="00C11E03"/>
    <w:rsid w:val="00C14E0F"/>
    <w:rsid w:val="00C2757B"/>
    <w:rsid w:val="00C47498"/>
    <w:rsid w:val="00C67CBF"/>
    <w:rsid w:val="00C83B0B"/>
    <w:rsid w:val="00CA3DF3"/>
    <w:rsid w:val="00CA5E37"/>
    <w:rsid w:val="00CA6A37"/>
    <w:rsid w:val="00CD1E15"/>
    <w:rsid w:val="00CE0929"/>
    <w:rsid w:val="00CE0A20"/>
    <w:rsid w:val="00CE0FA5"/>
    <w:rsid w:val="00CE2C73"/>
    <w:rsid w:val="00CE4BEE"/>
    <w:rsid w:val="00CE71E7"/>
    <w:rsid w:val="00CF50FD"/>
    <w:rsid w:val="00D037D0"/>
    <w:rsid w:val="00D04F6E"/>
    <w:rsid w:val="00D07ED2"/>
    <w:rsid w:val="00D136B9"/>
    <w:rsid w:val="00D143CD"/>
    <w:rsid w:val="00D312F4"/>
    <w:rsid w:val="00D36224"/>
    <w:rsid w:val="00D36349"/>
    <w:rsid w:val="00D62DEA"/>
    <w:rsid w:val="00D63452"/>
    <w:rsid w:val="00D728AA"/>
    <w:rsid w:val="00D76A36"/>
    <w:rsid w:val="00D936A4"/>
    <w:rsid w:val="00DB5CB4"/>
    <w:rsid w:val="00DC0013"/>
    <w:rsid w:val="00DC1066"/>
    <w:rsid w:val="00DD1E2D"/>
    <w:rsid w:val="00DE44E6"/>
    <w:rsid w:val="00DE708D"/>
    <w:rsid w:val="00DF125B"/>
    <w:rsid w:val="00DF402D"/>
    <w:rsid w:val="00E02E42"/>
    <w:rsid w:val="00E1470D"/>
    <w:rsid w:val="00E260FC"/>
    <w:rsid w:val="00E33555"/>
    <w:rsid w:val="00E623D6"/>
    <w:rsid w:val="00E71724"/>
    <w:rsid w:val="00E854FA"/>
    <w:rsid w:val="00E86C5F"/>
    <w:rsid w:val="00E9083B"/>
    <w:rsid w:val="00ED07BE"/>
    <w:rsid w:val="00EE017D"/>
    <w:rsid w:val="00EE0534"/>
    <w:rsid w:val="00EE374B"/>
    <w:rsid w:val="00EE6E88"/>
    <w:rsid w:val="00EF1689"/>
    <w:rsid w:val="00F07705"/>
    <w:rsid w:val="00F12325"/>
    <w:rsid w:val="00F27642"/>
    <w:rsid w:val="00F30697"/>
    <w:rsid w:val="00F329D4"/>
    <w:rsid w:val="00F37AE2"/>
    <w:rsid w:val="00F57E99"/>
    <w:rsid w:val="00F64243"/>
    <w:rsid w:val="00F7440A"/>
    <w:rsid w:val="00F95DDC"/>
    <w:rsid w:val="00FC29BA"/>
    <w:rsid w:val="00FE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6A8C8"/>
  <w15:docId w15:val="{F1684488-944E-43E0-9CC4-31685B99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45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63452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paragraph" w:styleId="3">
    <w:name w:val="heading 3"/>
    <w:basedOn w:val="a"/>
    <w:next w:val="a"/>
    <w:link w:val="30"/>
    <w:qFormat/>
    <w:rsid w:val="00D63452"/>
    <w:pPr>
      <w:spacing w:line="240" w:lineRule="auto"/>
      <w:ind w:firstLine="0"/>
      <w:jc w:val="center"/>
      <w:outlineLvl w:val="2"/>
    </w:pPr>
    <w:rPr>
      <w:b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3452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63452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customStyle="1" w:styleId="a3">
    <w:name w:val="подпись"/>
    <w:basedOn w:val="a"/>
    <w:rsid w:val="00D63452"/>
    <w:pPr>
      <w:overflowPunct w:val="0"/>
      <w:autoSpaceDE w:val="0"/>
      <w:autoSpaceDN w:val="0"/>
      <w:adjustRightInd w:val="0"/>
      <w:spacing w:line="240" w:lineRule="auto"/>
      <w:ind w:firstLine="0"/>
      <w:jc w:val="right"/>
      <w:textAlignment w:val="baseline"/>
    </w:pPr>
    <w:rPr>
      <w:szCs w:val="28"/>
    </w:rPr>
  </w:style>
  <w:style w:type="paragraph" w:customStyle="1" w:styleId="1">
    <w:name w:val="Должность1"/>
    <w:basedOn w:val="a"/>
    <w:rsid w:val="00D63452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Cs w:val="28"/>
    </w:rPr>
  </w:style>
  <w:style w:type="table" w:styleId="a4">
    <w:name w:val="Table Grid"/>
    <w:basedOn w:val="a1"/>
    <w:rsid w:val="00D63452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D63452"/>
    <w:pPr>
      <w:spacing w:before="100" w:beforeAutospacing="1" w:after="100" w:afterAutospacing="1" w:line="240" w:lineRule="auto"/>
      <w:ind w:firstLine="0"/>
      <w:jc w:val="left"/>
    </w:pPr>
    <w:rPr>
      <w:rFonts w:eastAsia="Calibri"/>
      <w:sz w:val="24"/>
      <w:szCs w:val="24"/>
    </w:rPr>
  </w:style>
  <w:style w:type="paragraph" w:styleId="a6">
    <w:name w:val="List Paragraph"/>
    <w:basedOn w:val="a"/>
    <w:uiPriority w:val="34"/>
    <w:qFormat/>
    <w:rsid w:val="00D63452"/>
    <w:pPr>
      <w:ind w:left="720"/>
      <w:contextualSpacing/>
    </w:pPr>
  </w:style>
  <w:style w:type="paragraph" w:styleId="a7">
    <w:name w:val="Body Text"/>
    <w:basedOn w:val="a"/>
    <w:link w:val="a8"/>
    <w:rsid w:val="00B0435F"/>
    <w:pPr>
      <w:spacing w:line="240" w:lineRule="auto"/>
      <w:ind w:firstLine="0"/>
      <w:jc w:val="left"/>
    </w:pPr>
    <w:rPr>
      <w:sz w:val="24"/>
    </w:rPr>
  </w:style>
  <w:style w:type="character" w:customStyle="1" w:styleId="a8">
    <w:name w:val="Основной текст Знак"/>
    <w:basedOn w:val="a0"/>
    <w:link w:val="a7"/>
    <w:rsid w:val="00B043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69338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854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54B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D728AA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728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D728AA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728A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85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16C92-D746-48C7-9AE1-B8620BA17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prosvirnina.l</cp:lastModifiedBy>
  <cp:revision>109</cp:revision>
  <cp:lastPrinted>2020-07-30T06:12:00Z</cp:lastPrinted>
  <dcterms:created xsi:type="dcterms:W3CDTF">2014-03-24T08:59:00Z</dcterms:created>
  <dcterms:modified xsi:type="dcterms:W3CDTF">2020-07-30T06:19:00Z</dcterms:modified>
</cp:coreProperties>
</file>